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E7" w:rsidRDefault="006D6FE7" w:rsidP="006D6FE7">
      <w:pPr>
        <w:spacing w:after="0" w:line="360" w:lineRule="auto"/>
        <w:jc w:val="center"/>
        <w:rPr>
          <w:rFonts w:ascii="Times New Roman" w:hAnsi="Times New Roman"/>
          <w:b/>
          <w:sz w:val="17"/>
          <w:szCs w:val="17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17"/>
          <w:szCs w:val="17"/>
          <w:u w:val="single"/>
        </w:rPr>
        <w:t>БА ТАВАҶҶУҲИ МОЛРАСОН</w:t>
      </w:r>
      <w:r>
        <w:rPr>
          <w:rFonts w:ascii="Times New Roman" w:hAnsi="Times New Roman"/>
          <w:b/>
          <w:sz w:val="17"/>
          <w:szCs w:val="17"/>
          <w:u w:val="single"/>
          <w:lang w:val="tg-Cyrl-TJ"/>
        </w:rPr>
        <w:t>ОН</w:t>
      </w:r>
      <w:r>
        <w:rPr>
          <w:rFonts w:ascii="Times New Roman" w:hAnsi="Times New Roman"/>
          <w:b/>
          <w:sz w:val="17"/>
          <w:szCs w:val="17"/>
          <w:u w:val="single"/>
        </w:rPr>
        <w:t>У ПУДРАТЧИЁН!!!</w:t>
      </w:r>
    </w:p>
    <w:p w:rsidR="006D6FE7" w:rsidRDefault="006D6FE7" w:rsidP="006D6FE7">
      <w:pPr>
        <w:spacing w:after="0" w:line="360" w:lineRule="auto"/>
        <w:rPr>
          <w:rFonts w:ascii="Times New Roman" w:hAnsi="Times New Roman"/>
          <w:b/>
          <w:sz w:val="17"/>
          <w:szCs w:val="17"/>
          <w:u w:val="single"/>
        </w:rPr>
      </w:pPr>
    </w:p>
    <w:p w:rsidR="006D6FE7" w:rsidRPr="001F12B6" w:rsidRDefault="006D6FE7" w:rsidP="006D6FE7">
      <w:pPr>
        <w:spacing w:after="0" w:line="360" w:lineRule="auto"/>
        <w:rPr>
          <w:rFonts w:ascii="Palatino Linotype" w:hAnsi="Palatino Linotype"/>
          <w:b/>
          <w:sz w:val="20"/>
          <w:szCs w:val="20"/>
          <w:u w:val="single"/>
          <w:lang w:val="tg-Cyrl-TJ"/>
        </w:rPr>
      </w:pPr>
      <w:r>
        <w:rPr>
          <w:rFonts w:ascii="Palatino Linotype" w:hAnsi="Palatino Linotype"/>
          <w:b/>
          <w:sz w:val="17"/>
          <w:szCs w:val="17"/>
          <w:u w:val="single"/>
        </w:rPr>
        <w:t xml:space="preserve">АМИТ Ховар  аз </w:t>
      </w:r>
      <w:r w:rsidR="00C108B4">
        <w:rPr>
          <w:rFonts w:ascii="Palatino Linotype" w:hAnsi="Palatino Linotype"/>
          <w:b/>
          <w:sz w:val="17"/>
          <w:szCs w:val="17"/>
          <w:u w:val="single"/>
        </w:rPr>
        <w:t>30</w:t>
      </w:r>
      <w:r>
        <w:rPr>
          <w:rFonts w:ascii="Palatino Linotype" w:hAnsi="Palatino Linotype"/>
          <w:b/>
          <w:sz w:val="17"/>
          <w:szCs w:val="17"/>
          <w:u w:val="single"/>
        </w:rPr>
        <w:t>.0</w:t>
      </w:r>
      <w:r w:rsidR="00966A95">
        <w:rPr>
          <w:rFonts w:ascii="Palatino Linotype" w:hAnsi="Palatino Linotype"/>
          <w:b/>
          <w:sz w:val="17"/>
          <w:szCs w:val="17"/>
          <w:u w:val="single"/>
        </w:rPr>
        <w:t>9</w:t>
      </w:r>
      <w:r>
        <w:rPr>
          <w:rFonts w:ascii="Palatino Linotype" w:hAnsi="Palatino Linotype"/>
          <w:b/>
          <w:sz w:val="17"/>
          <w:szCs w:val="17"/>
          <w:u w:val="single"/>
        </w:rPr>
        <w:t>.22  №</w:t>
      </w:r>
      <w:r w:rsidR="00C52549">
        <w:rPr>
          <w:rFonts w:ascii="Palatino Linotype" w:hAnsi="Palatino Linotype"/>
          <w:b/>
          <w:sz w:val="17"/>
          <w:szCs w:val="17"/>
          <w:u w:val="single"/>
          <w:lang w:val="tg-Cyrl-TJ"/>
        </w:rPr>
        <w:t>1</w:t>
      </w:r>
      <w:r w:rsidR="00AA0CA4">
        <w:rPr>
          <w:rFonts w:ascii="Palatino Linotype" w:hAnsi="Palatino Linotype"/>
          <w:b/>
          <w:sz w:val="17"/>
          <w:szCs w:val="17"/>
          <w:u w:val="single"/>
          <w:lang w:val="tg-Cyrl-TJ"/>
        </w:rPr>
        <w:t>6</w:t>
      </w:r>
      <w:r w:rsidR="00C108B4">
        <w:rPr>
          <w:rFonts w:ascii="Palatino Linotype" w:hAnsi="Palatino Linotype"/>
          <w:b/>
          <w:sz w:val="17"/>
          <w:szCs w:val="17"/>
          <w:u w:val="single"/>
          <w:lang w:val="tg-Cyrl-TJ"/>
        </w:rPr>
        <w:t>5</w:t>
      </w:r>
    </w:p>
    <w:p w:rsidR="006D6FE7" w:rsidRDefault="006D6FE7" w:rsidP="006D6FE7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0"/>
          <w:szCs w:val="20"/>
          <w:lang w:val="tg-Cyrl-TJ" w:eastAsia="ru-RU"/>
        </w:rPr>
      </w:pPr>
      <w:r>
        <w:rPr>
          <w:rFonts w:ascii="Times New Roman" w:eastAsia="Times New Roman" w:hAnsi="Times New Roman"/>
          <w:b/>
          <w:smallCaps/>
          <w:sz w:val="20"/>
          <w:szCs w:val="20"/>
          <w:lang w:val="tg-Cyrl-TJ" w:eastAsia="ru-RU"/>
        </w:rPr>
        <w:t>даъватномаи иштирок дар озмуни харид</w:t>
      </w:r>
    </w:p>
    <w:p w:rsidR="006D6FE7" w:rsidRDefault="006D6FE7" w:rsidP="006D6FE7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0"/>
          <w:szCs w:val="20"/>
          <w:lang w:val="tg-Cyrl-TJ" w:eastAsia="ru-RU"/>
        </w:rPr>
      </w:pPr>
    </w:p>
    <w:p w:rsidR="006D6FE7" w:rsidRDefault="006D6FE7" w:rsidP="006D6FE7">
      <w:pPr>
        <w:pStyle w:val="a4"/>
        <w:jc w:val="center"/>
        <w:rPr>
          <w:rFonts w:ascii="Times New Roman" w:hAnsi="Times New Roman"/>
          <w:lang w:val="tg-Cyrl-TJ"/>
        </w:rPr>
      </w:pPr>
      <w:r>
        <w:rPr>
          <w:rFonts w:ascii="Times New Roman" w:hAnsi="Times New Roman"/>
          <w:b/>
          <w:lang w:val="tg-Cyrl-TJ"/>
        </w:rPr>
        <w:t>Агентии хариди давлатии мол, кор ва хизматрасонии назди Ҳукумати Ҷумҳурии Тоҷикистон</w:t>
      </w:r>
      <w:r>
        <w:rPr>
          <w:rFonts w:ascii="Times New Roman" w:hAnsi="Times New Roman"/>
          <w:lang w:val="tg-Cyrl-TJ"/>
        </w:rPr>
        <w:t xml:space="preserve"> (минбаъд – мақомоти ваколатдор) ва ташкилотҳои харидор довталабони салоҳиятдорро барои иштирок дар озмунҳои хариди номгӯи зерини мол, кор ва хизматрасонӣ, ки дар як давр гузаронида мешаванд, даъват менамоянд:</w:t>
      </w:r>
    </w:p>
    <w:tbl>
      <w:tblPr>
        <w:tblStyle w:val="a6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4113"/>
        <w:gridCol w:w="3262"/>
        <w:gridCol w:w="2269"/>
        <w:gridCol w:w="1277"/>
        <w:gridCol w:w="851"/>
        <w:gridCol w:w="1277"/>
      </w:tblGrid>
      <w:tr w:rsidR="006D6FE7" w:rsidTr="006864C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E7" w:rsidRDefault="006D6FE7">
            <w:pPr>
              <w:jc w:val="center"/>
              <w:textAlignment w:val="center"/>
              <w:rPr>
                <w:rFonts w:ascii="Calibri" w:hAnsi="Calibri"/>
                <w:b/>
                <w:bCs/>
                <w:color w:val="000000"/>
                <w:lang w:val="tg-Cyrl-TJ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E7" w:rsidRDefault="006D6FE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E7" w:rsidRDefault="006D6FE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Ташкилоти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харидор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E7" w:rsidRDefault="006D6FE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Мавзӯи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харид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E7" w:rsidRDefault="006D6FE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Усули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харид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E7" w:rsidRDefault="006D6FE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Навъи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харид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E7" w:rsidRDefault="006D6FE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Миқ</w:t>
            </w:r>
            <w:proofErr w:type="spellEnd"/>
            <w:r>
              <w:rPr>
                <w:b/>
                <w:bCs/>
                <w:color w:val="000000"/>
              </w:rPr>
              <w:t>-</w:t>
            </w:r>
          </w:p>
          <w:p w:rsidR="006D6FE7" w:rsidRDefault="006D6FE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дори</w:t>
            </w:r>
            <w:proofErr w:type="spellEnd"/>
            <w:r>
              <w:rPr>
                <w:b/>
                <w:bCs/>
                <w:color w:val="000000"/>
              </w:rPr>
              <w:t xml:space="preserve"> ном-</w:t>
            </w:r>
          </w:p>
          <w:p w:rsidR="006D6FE7" w:rsidRDefault="006D6FE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гӯй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E7" w:rsidRDefault="006D6FE7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Санаи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анҷоми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қабули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дархостҳо</w:t>
            </w:r>
            <w:proofErr w:type="spellEnd"/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Мачмааи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давлатиии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Касри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миллат" -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Дасгохи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ичроияи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Президенти ЧТ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Корхои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дохилии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сохтмони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чамъияти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дар ошёнаи 3, бом, фасад,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таххонаи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бино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чори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намудани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шабакахои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обтаъминкуни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обёри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дар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худуди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МД "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Қасри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миллат"-и ДИП ҶТ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09-10-2022 16:50:00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Агентии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сугуртаи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ичтимои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нафакаи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назди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Хукумати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Чумхурии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Точикистон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Корхои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таъмирию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сохтмонии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бойгони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дар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бинои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Раёсати Агентии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сугуртаи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ичтимои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нафакаи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шахри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Душанбе.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10-10-2022 09:30:00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411782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Хадамоти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назорати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техники дар назди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макомоти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ичроияи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хокимияти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давлатии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нохияи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Муминобод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вилояти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Хатлон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Сохтмони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Муассисиа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таҳсилоти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миёнаи умумии №57 дар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маҳаллаи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А.Фирдавси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ҷамоати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шаҳраки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Муъминободи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ноҳияи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Муъминобод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10-10-2022 15:30:56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411801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Муассисаи давлатии "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Беморхонаи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марказӣ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ба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Ӯроқбой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Разоқовӣ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" шаҳри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Панҷакент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тачхизоти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тибби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20-10-2022 16:00:00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Колечи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Тиббии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ш.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Бохатр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вилояти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Хатлон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Таъмири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бинои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хобгоҳ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бинои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таълимӣ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ободонии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ҳудудҳои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Колеҷи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тиббии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шаҳри Бохтар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20-10-2022 17:05:30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Маркази стоматологии Мақомоти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иҷроияи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ҳокимияти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давлатии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вилояти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Хатлон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мизи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чарроҳии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дандонпизишкии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универсалию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гидравликӣ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08:10:00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Беморхонаи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клиникии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Мақомоти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иҷроияи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ҳокимияти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давлатии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вилояти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Хатлон ба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Б.Воҳидов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маводҳои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хурока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08:15:20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Донишгохи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давлатии Бохтар ба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Носири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Хусрав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таҷҳизоти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полиграфӣ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таҷҳизоти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идоравӣ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08:20:35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Сарраёсати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Агентии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омори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назди Президенти Ҷумҳурии Тоҷикистон дар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вилояти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Хатлон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P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 w:rsidRPr="00C108B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ТБФ</w:t>
            </w:r>
            <w:r w:rsidRPr="00C108B4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 Canon i-SENSYS MF3010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08:25:40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Беморхонаи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клиникии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Мақомоти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иҷроияи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ҳокимияти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давлатии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вилояти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Хатлон ба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Б.Воҳидов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Таъмири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Шуъбаи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қалби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Беморхонаи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клиникии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Мақомоти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иҷроияи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ҳокимияти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давлатии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вилояти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Хатлон ба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Б.Воҳидов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08:30:15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411809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Мачмааи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давлатиии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Касри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миллат" -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Дасгохи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ичроияи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Президенти ЧТ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пиёзаки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гули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лола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ниҳоли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гулҳои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мавсимӣ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09:30:18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МД "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Мактаби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махсуси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варзишии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захираҳои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олимпии №1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гимастикаи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бадеи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шахри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Душанбе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қолин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барои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гимнастикаи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бадеӣ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09:40:23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Маркази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вилоятии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равонпизишкӣ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дар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вилояти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Хатлон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маводҳои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хурока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10:10:50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Pr="00270FEA" w:rsidRDefault="00C108B4" w:rsidP="00C108B4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Муассисаи давлатии "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Беморхонаи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клиникии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шаҳрии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беморҳои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сирояти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"-и шаҳри Душанбе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реагентҳои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лабораторӣ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масрафшавандаи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тиббӣ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11:59:59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Pr="00270FEA" w:rsidRDefault="00C108B4" w:rsidP="00C108B4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Муассисаи давлатии "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Пажӯҳишгоҳи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гастроэнтерологияи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Ҷумҳурии Тоҷикистон"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маводи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доруворӣ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хароҷоти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тиббӣ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11:59:59</w:t>
            </w:r>
          </w:p>
        </w:tc>
      </w:tr>
      <w:tr w:rsidR="00C108B4" w:rsidTr="00C108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Pr="00270FEA" w:rsidRDefault="00C108B4" w:rsidP="00C108B4">
            <w:pPr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411820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Ширкати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саҳомии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холдингии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кушодаи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Барқи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Тоҷик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"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хизматрасонӣ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ва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таъмири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мошинҳои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сабукрави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ШСХК “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Барқи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Тоҷик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”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Озмуни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харид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аз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тариқи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иштироки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номаҳдуд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Хизматрасонӣ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B4" w:rsidRDefault="00C108B4" w:rsidP="00C108B4">
            <w:pPr>
              <w:spacing w:after="300"/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21-10-2022 16:09:28</w:t>
            </w:r>
          </w:p>
        </w:tc>
      </w:tr>
    </w:tbl>
    <w:p w:rsidR="006D6FE7" w:rsidRDefault="006D6FE7" w:rsidP="006D6FE7">
      <w:pPr>
        <w:rPr>
          <w:rFonts w:ascii="Times New Roman" w:hAnsi="Times New Roman"/>
          <w:lang w:val="tg-Cyrl-TJ"/>
        </w:rPr>
      </w:pPr>
      <w:r>
        <w:rPr>
          <w:rFonts w:ascii="Times New Roman" w:hAnsi="Times New Roman"/>
          <w:lang w:val="tg-Cyrl-TJ"/>
        </w:rPr>
        <w:t xml:space="preserve">Озмунҳои харид дар Портали хариди электронии давлатии </w:t>
      </w:r>
      <w:r>
        <w:rPr>
          <w:rFonts w:ascii="Times New Roman" w:hAnsi="Times New Roman"/>
          <w:bCs/>
          <w:lang w:val="tg-Cyrl-TJ"/>
        </w:rPr>
        <w:t>Ҷумҳурии Тоҷикистон</w:t>
      </w:r>
      <w:hyperlink r:id="rId5" w:history="1">
        <w:r>
          <w:rPr>
            <w:rStyle w:val="a3"/>
            <w:rFonts w:ascii="Times New Roman" w:hAnsi="Times New Roman"/>
            <w:lang w:val="tg-Cyrl-TJ"/>
          </w:rPr>
          <w:t>https://eprocurement.gov.tj</w:t>
        </w:r>
      </w:hyperlink>
      <w:r>
        <w:rPr>
          <w:rFonts w:ascii="Times New Roman" w:hAnsi="Times New Roman"/>
          <w:lang w:val="tg-Cyrl-TJ"/>
        </w:rPr>
        <w:t>баргузор мегарданд.</w:t>
      </w:r>
    </w:p>
    <w:p w:rsidR="006D6FE7" w:rsidRDefault="006D6FE7" w:rsidP="006D6FE7">
      <w:pPr>
        <w:rPr>
          <w:rFonts w:ascii="Times New Roman" w:hAnsi="Times New Roman"/>
          <w:bCs/>
          <w:lang w:val="tg-Cyrl-TJ"/>
        </w:rPr>
      </w:pPr>
      <w:r>
        <w:rPr>
          <w:rFonts w:ascii="Times New Roman" w:hAnsi="Times New Roman"/>
          <w:lang w:val="tg-Cyrl-TJ"/>
        </w:rPr>
        <w:t xml:space="preserve">Довталабон барои иштирок дар озмунҳо бояд дар Портали хариди электронии давлатии </w:t>
      </w:r>
      <w:r>
        <w:rPr>
          <w:rFonts w:ascii="Times New Roman" w:hAnsi="Times New Roman"/>
          <w:bCs/>
          <w:lang w:val="tg-Cyrl-TJ"/>
        </w:rPr>
        <w:t>Ҷумҳурии Тоҷикистон ба қайд гирифта шаванд. Бақайдгирӣ ройгон анҷом дода шуда, довталабон метавонанд барои кумак ҷиҳати бақайдгирӣ ва иштирок дар озмунҳо ба Хадамоти дастгирии истифодабарандагони Портал муроҷиат намоянд.</w:t>
      </w:r>
    </w:p>
    <w:p w:rsidR="006D6FE7" w:rsidRDefault="006D6FE7" w:rsidP="006D6FE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tg-Cyrl-TJ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tg-Cyrl-TJ" w:eastAsia="ru-RU"/>
        </w:rPr>
        <w:t>.</w:t>
      </w:r>
    </w:p>
    <w:p w:rsidR="006D6FE7" w:rsidRDefault="006D6FE7" w:rsidP="006D6FE7">
      <w:pPr>
        <w:spacing w:after="0" w:line="240" w:lineRule="auto"/>
        <w:jc w:val="both"/>
        <w:rPr>
          <w:rFonts w:ascii="Times New Roman" w:eastAsia="Times New Roman" w:hAnsi="Times New Roman"/>
          <w:b/>
          <w:lang w:val="tg-Cyrl-TJ"/>
        </w:rPr>
      </w:pPr>
      <w:r>
        <w:rPr>
          <w:rFonts w:ascii="Times New Roman" w:hAnsi="Times New Roman"/>
          <w:lang w:val="tg-Cyrl-TJ"/>
        </w:rPr>
        <w:t>Довталабоне, ки хоҳиши дар озмун иштирок кардан доранд, баъди супоридани ҳаққи бебозгашт тавассути филиалҳои БДА “Амонатбонк” ё барномаи мобилии “Амонатмобайл” ҳуҷҷатҳои тендерии худро бояд то</w:t>
      </w:r>
      <w:r>
        <w:rPr>
          <w:rFonts w:ascii="Times New Roman" w:hAnsi="Times New Roman"/>
          <w:b/>
          <w:lang w:val="tg-Cyrl-TJ"/>
        </w:rPr>
        <w:t xml:space="preserve"> вақти дар сутуни «Сана ва вақти кушодани лифофаҳо»</w:t>
      </w:r>
      <w:r>
        <w:rPr>
          <w:rFonts w:ascii="Times New Roman" w:hAnsi="Times New Roman"/>
          <w:lang w:val="tg-Cyrl-TJ"/>
        </w:rPr>
        <w:t xml:space="preserve"> муайяншуда пешниҳод намоянд. Муҳлати</w:t>
      </w:r>
      <w:r>
        <w:rPr>
          <w:rFonts w:ascii="Times New Roman" w:hAnsi="Times New Roman"/>
          <w:i/>
          <w:lang w:val="tg-Cyrl-TJ"/>
        </w:rPr>
        <w:t xml:space="preserve"> муқарраршуда муҳлатест, ки баъди анҷоми  вақт  аз довталабон пешниҳодот қабул карда намешавад</w:t>
      </w:r>
      <w:r>
        <w:rPr>
          <w:rFonts w:ascii="Times New Roman" w:hAnsi="Times New Roman"/>
          <w:lang w:val="tg-Cyrl-TJ"/>
        </w:rPr>
        <w:t>.</w:t>
      </w:r>
    </w:p>
    <w:p w:rsidR="006D6FE7" w:rsidRDefault="006D6FE7" w:rsidP="006D6FE7">
      <w:pPr>
        <w:spacing w:after="0"/>
        <w:rPr>
          <w:rFonts w:ascii="Times New Roman" w:eastAsia="Calibri" w:hAnsi="Times New Roman"/>
          <w:sz w:val="18"/>
          <w:szCs w:val="18"/>
          <w:lang w:val="tg-Cyrl-TJ"/>
        </w:rPr>
      </w:pPr>
    </w:p>
    <w:p w:rsidR="006D6FE7" w:rsidRDefault="006D6FE7" w:rsidP="006D6FE7">
      <w:pPr>
        <w:rPr>
          <w:rFonts w:ascii="Times New Roman" w:hAnsi="Times New Roman"/>
          <w:lang w:val="tg-Cyrl-TJ"/>
        </w:rPr>
      </w:pPr>
      <w:r>
        <w:rPr>
          <w:rFonts w:ascii="Times New Roman" w:hAnsi="Times New Roman"/>
          <w:lang w:val="tg-Cyrl-TJ"/>
        </w:rPr>
        <w:t>Маълумот барои тамос:</w:t>
      </w:r>
    </w:p>
    <w:p w:rsidR="006D6FE7" w:rsidRDefault="006D6FE7" w:rsidP="006D6FE7">
      <w:pPr>
        <w:rPr>
          <w:rFonts w:ascii="Times New Roman" w:hAnsi="Times New Roman"/>
          <w:lang w:val="tg-Cyrl-TJ"/>
        </w:rPr>
      </w:pPr>
      <w:r>
        <w:rPr>
          <w:rFonts w:ascii="Times New Roman" w:hAnsi="Times New Roman"/>
          <w:lang w:val="tg-Cyrl-TJ"/>
        </w:rPr>
        <w:t>Суроға: Ҷумҳурии Тоҷикистон, шаҳри Душанбе, кӯчаи Шота Руставелӣ, 22</w:t>
      </w:r>
    </w:p>
    <w:p w:rsidR="006D6FE7" w:rsidRDefault="006D6FE7" w:rsidP="006D6FE7">
      <w:pPr>
        <w:rPr>
          <w:rFonts w:ascii="Times New Roman" w:hAnsi="Times New Roman"/>
          <w:bCs/>
          <w:lang w:val="tg-Cyrl-TJ"/>
        </w:rPr>
      </w:pPr>
      <w:r>
        <w:rPr>
          <w:rFonts w:ascii="Times New Roman" w:hAnsi="Times New Roman"/>
          <w:bCs/>
          <w:lang w:val="tg-Cyrl-TJ"/>
        </w:rPr>
        <w:t xml:space="preserve">Хадамоти дастгирии истифодабарандагони Портали </w:t>
      </w:r>
      <w:r>
        <w:rPr>
          <w:rFonts w:ascii="Times New Roman" w:hAnsi="Times New Roman"/>
          <w:lang w:val="tg-Cyrl-TJ"/>
        </w:rPr>
        <w:t xml:space="preserve">хариди электронии давлатии </w:t>
      </w:r>
      <w:r>
        <w:rPr>
          <w:rFonts w:ascii="Times New Roman" w:hAnsi="Times New Roman"/>
          <w:bCs/>
          <w:lang w:val="tg-Cyrl-TJ"/>
        </w:rPr>
        <w:t>Ҷумҳурии Тоҷикистон: 446000304</w:t>
      </w:r>
    </w:p>
    <w:sectPr w:rsidR="006D6FE7" w:rsidSect="006D6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E7"/>
    <w:rsid w:val="00045CE9"/>
    <w:rsid w:val="000708D4"/>
    <w:rsid w:val="00073DA4"/>
    <w:rsid w:val="00087587"/>
    <w:rsid w:val="000C0FDA"/>
    <w:rsid w:val="000C7E01"/>
    <w:rsid w:val="000F5CBB"/>
    <w:rsid w:val="000F75E5"/>
    <w:rsid w:val="00104DAC"/>
    <w:rsid w:val="0010748B"/>
    <w:rsid w:val="00126066"/>
    <w:rsid w:val="001261AA"/>
    <w:rsid w:val="00164C58"/>
    <w:rsid w:val="00173F18"/>
    <w:rsid w:val="001A74F7"/>
    <w:rsid w:val="001B25EA"/>
    <w:rsid w:val="001B5EE4"/>
    <w:rsid w:val="001D0935"/>
    <w:rsid w:val="001D7171"/>
    <w:rsid w:val="001E7B3C"/>
    <w:rsid w:val="001F12B6"/>
    <w:rsid w:val="001F7274"/>
    <w:rsid w:val="00237D7D"/>
    <w:rsid w:val="002521D9"/>
    <w:rsid w:val="00270FEA"/>
    <w:rsid w:val="00276DD4"/>
    <w:rsid w:val="00290335"/>
    <w:rsid w:val="002B264F"/>
    <w:rsid w:val="002C139B"/>
    <w:rsid w:val="00303D6E"/>
    <w:rsid w:val="00310DAF"/>
    <w:rsid w:val="0032328D"/>
    <w:rsid w:val="00324BCB"/>
    <w:rsid w:val="003275BB"/>
    <w:rsid w:val="0036741D"/>
    <w:rsid w:val="003B3436"/>
    <w:rsid w:val="003C66BE"/>
    <w:rsid w:val="003C6815"/>
    <w:rsid w:val="0040431A"/>
    <w:rsid w:val="00416C6C"/>
    <w:rsid w:val="00436B16"/>
    <w:rsid w:val="004453F2"/>
    <w:rsid w:val="0046215E"/>
    <w:rsid w:val="004705AB"/>
    <w:rsid w:val="00473058"/>
    <w:rsid w:val="004D2D61"/>
    <w:rsid w:val="004E091B"/>
    <w:rsid w:val="00513E49"/>
    <w:rsid w:val="00517437"/>
    <w:rsid w:val="005561BD"/>
    <w:rsid w:val="00585C3F"/>
    <w:rsid w:val="00590106"/>
    <w:rsid w:val="005C5ABB"/>
    <w:rsid w:val="005F6335"/>
    <w:rsid w:val="0060681B"/>
    <w:rsid w:val="006442A3"/>
    <w:rsid w:val="006652F6"/>
    <w:rsid w:val="006864C7"/>
    <w:rsid w:val="006D6FE7"/>
    <w:rsid w:val="00706B6C"/>
    <w:rsid w:val="007530DF"/>
    <w:rsid w:val="00787827"/>
    <w:rsid w:val="007C6A84"/>
    <w:rsid w:val="00843C26"/>
    <w:rsid w:val="00860831"/>
    <w:rsid w:val="008A2F5C"/>
    <w:rsid w:val="008D0551"/>
    <w:rsid w:val="008E0CAF"/>
    <w:rsid w:val="00925602"/>
    <w:rsid w:val="0095410B"/>
    <w:rsid w:val="00957E7A"/>
    <w:rsid w:val="00966A95"/>
    <w:rsid w:val="00975685"/>
    <w:rsid w:val="00975985"/>
    <w:rsid w:val="009A2C7E"/>
    <w:rsid w:val="009B5D96"/>
    <w:rsid w:val="009E2541"/>
    <w:rsid w:val="00A164AA"/>
    <w:rsid w:val="00A357CF"/>
    <w:rsid w:val="00A36516"/>
    <w:rsid w:val="00A36537"/>
    <w:rsid w:val="00A51B51"/>
    <w:rsid w:val="00A760E1"/>
    <w:rsid w:val="00AA0CA4"/>
    <w:rsid w:val="00AA7FCC"/>
    <w:rsid w:val="00AC1A17"/>
    <w:rsid w:val="00AD2E2A"/>
    <w:rsid w:val="00B22739"/>
    <w:rsid w:val="00B2679E"/>
    <w:rsid w:val="00B30D17"/>
    <w:rsid w:val="00B31355"/>
    <w:rsid w:val="00B806B5"/>
    <w:rsid w:val="00BC564F"/>
    <w:rsid w:val="00BD4948"/>
    <w:rsid w:val="00BD5E49"/>
    <w:rsid w:val="00C108B4"/>
    <w:rsid w:val="00C131D4"/>
    <w:rsid w:val="00C52549"/>
    <w:rsid w:val="00C67560"/>
    <w:rsid w:val="00C808B3"/>
    <w:rsid w:val="00C97CE9"/>
    <w:rsid w:val="00CB3039"/>
    <w:rsid w:val="00CB6320"/>
    <w:rsid w:val="00CC512E"/>
    <w:rsid w:val="00CD54A2"/>
    <w:rsid w:val="00D30C7B"/>
    <w:rsid w:val="00D32562"/>
    <w:rsid w:val="00D60EF7"/>
    <w:rsid w:val="00D861B7"/>
    <w:rsid w:val="00E059B8"/>
    <w:rsid w:val="00E73308"/>
    <w:rsid w:val="00E826A4"/>
    <w:rsid w:val="00EB56E2"/>
    <w:rsid w:val="00F00C82"/>
    <w:rsid w:val="00F04F7D"/>
    <w:rsid w:val="00F5247B"/>
    <w:rsid w:val="00F825F9"/>
    <w:rsid w:val="00F83972"/>
    <w:rsid w:val="00F94EA3"/>
    <w:rsid w:val="00FD67EA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FE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D6FE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6FE7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D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FE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D6FE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6FE7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D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curement.gov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Baqozoda</cp:lastModifiedBy>
  <cp:revision>2</cp:revision>
  <dcterms:created xsi:type="dcterms:W3CDTF">2022-10-01T07:20:00Z</dcterms:created>
  <dcterms:modified xsi:type="dcterms:W3CDTF">2022-10-01T07:20:00Z</dcterms:modified>
</cp:coreProperties>
</file>